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F9A" w:rsidRDefault="0045198E" w:rsidP="0045198E">
      <w:pPr>
        <w:jc w:val="center"/>
        <w:rPr>
          <w:sz w:val="48"/>
        </w:rPr>
      </w:pPr>
      <w:r w:rsidRPr="0045198E">
        <w:rPr>
          <w:sz w:val="48"/>
        </w:rPr>
        <w:t xml:space="preserve">МОУ </w:t>
      </w:r>
      <w:proofErr w:type="spellStart"/>
      <w:r w:rsidRPr="0045198E">
        <w:rPr>
          <w:sz w:val="48"/>
        </w:rPr>
        <w:t>Староаннинская</w:t>
      </w:r>
      <w:proofErr w:type="spellEnd"/>
      <w:r w:rsidRPr="0045198E">
        <w:rPr>
          <w:sz w:val="48"/>
        </w:rPr>
        <w:t xml:space="preserve"> СОШ</w:t>
      </w:r>
      <w:r>
        <w:rPr>
          <w:sz w:val="48"/>
        </w:rPr>
        <w:t xml:space="preserve">  </w:t>
      </w:r>
    </w:p>
    <w:p w:rsidR="0045198E" w:rsidRDefault="0045198E" w:rsidP="0045198E">
      <w:pPr>
        <w:jc w:val="center"/>
        <w:rPr>
          <w:sz w:val="48"/>
        </w:rPr>
      </w:pPr>
    </w:p>
    <w:p w:rsidR="0045198E" w:rsidRDefault="0045198E" w:rsidP="0045198E">
      <w:pPr>
        <w:jc w:val="center"/>
        <w:rPr>
          <w:sz w:val="48"/>
        </w:rPr>
      </w:pPr>
    </w:p>
    <w:p w:rsidR="0045198E" w:rsidRDefault="0045198E" w:rsidP="0045198E">
      <w:pPr>
        <w:jc w:val="center"/>
        <w:rPr>
          <w:sz w:val="48"/>
        </w:rPr>
      </w:pPr>
    </w:p>
    <w:p w:rsidR="0045198E" w:rsidRDefault="0045198E" w:rsidP="0045198E">
      <w:pPr>
        <w:jc w:val="center"/>
        <w:rPr>
          <w:rFonts w:ascii="Times New Roman" w:hAnsi="Times New Roman" w:cs="Times New Roman"/>
          <w:b/>
          <w:sz w:val="40"/>
        </w:rPr>
      </w:pPr>
      <w:r>
        <w:rPr>
          <w:rFonts w:ascii="Times New Roman" w:hAnsi="Times New Roman" w:cs="Times New Roman"/>
          <w:b/>
          <w:sz w:val="40"/>
        </w:rPr>
        <w:t>Метод проектов в процессе</w:t>
      </w:r>
    </w:p>
    <w:p w:rsidR="0045198E" w:rsidRDefault="0045198E" w:rsidP="0045198E">
      <w:pPr>
        <w:jc w:val="center"/>
        <w:rPr>
          <w:rFonts w:ascii="Times New Roman" w:hAnsi="Times New Roman" w:cs="Times New Roman"/>
          <w:b/>
          <w:sz w:val="40"/>
        </w:rPr>
      </w:pPr>
      <w:r>
        <w:rPr>
          <w:rFonts w:ascii="Times New Roman" w:hAnsi="Times New Roman" w:cs="Times New Roman"/>
          <w:b/>
          <w:sz w:val="40"/>
        </w:rPr>
        <w:t>формирования основ экологического</w:t>
      </w:r>
    </w:p>
    <w:p w:rsidR="0045198E" w:rsidRDefault="0045198E" w:rsidP="0045198E">
      <w:pPr>
        <w:jc w:val="center"/>
        <w:rPr>
          <w:rFonts w:ascii="Times New Roman" w:hAnsi="Times New Roman" w:cs="Times New Roman"/>
          <w:b/>
          <w:sz w:val="40"/>
        </w:rPr>
      </w:pPr>
      <w:r>
        <w:rPr>
          <w:rFonts w:ascii="Times New Roman" w:hAnsi="Times New Roman" w:cs="Times New Roman"/>
          <w:b/>
          <w:sz w:val="40"/>
        </w:rPr>
        <w:t>сознания учащихся</w:t>
      </w:r>
    </w:p>
    <w:p w:rsidR="0045198E" w:rsidRDefault="0045198E" w:rsidP="0045198E">
      <w:pPr>
        <w:jc w:val="center"/>
        <w:rPr>
          <w:rFonts w:ascii="Times New Roman" w:hAnsi="Times New Roman" w:cs="Times New Roman"/>
          <w:b/>
          <w:sz w:val="40"/>
        </w:rPr>
      </w:pPr>
    </w:p>
    <w:p w:rsidR="0045198E" w:rsidRDefault="0045198E" w:rsidP="0045198E">
      <w:pPr>
        <w:jc w:val="center"/>
        <w:rPr>
          <w:rFonts w:ascii="Times New Roman" w:hAnsi="Times New Roman" w:cs="Times New Roman"/>
          <w:b/>
          <w:sz w:val="40"/>
        </w:rPr>
      </w:pPr>
    </w:p>
    <w:p w:rsidR="0045198E" w:rsidRDefault="0045198E" w:rsidP="0045198E">
      <w:pPr>
        <w:rPr>
          <w:rFonts w:cs="Times New Roman"/>
          <w:sz w:val="36"/>
        </w:rPr>
      </w:pPr>
      <w:r>
        <w:rPr>
          <w:rFonts w:ascii="Times New Roman" w:hAnsi="Times New Roman" w:cs="Times New Roman"/>
          <w:b/>
          <w:sz w:val="40"/>
        </w:rPr>
        <w:t xml:space="preserve">           </w:t>
      </w:r>
      <w:r>
        <w:rPr>
          <w:rFonts w:cs="Times New Roman"/>
          <w:sz w:val="36"/>
        </w:rPr>
        <w:t xml:space="preserve">Учитель: </w:t>
      </w:r>
      <w:proofErr w:type="spellStart"/>
      <w:r>
        <w:rPr>
          <w:rFonts w:cs="Times New Roman"/>
          <w:sz w:val="36"/>
        </w:rPr>
        <w:t>Растокина</w:t>
      </w:r>
      <w:proofErr w:type="spellEnd"/>
      <w:r>
        <w:rPr>
          <w:rFonts w:cs="Times New Roman"/>
          <w:sz w:val="36"/>
        </w:rPr>
        <w:t xml:space="preserve"> С.А.</w:t>
      </w:r>
    </w:p>
    <w:p w:rsidR="0045198E" w:rsidRDefault="0045198E" w:rsidP="0045198E">
      <w:pPr>
        <w:rPr>
          <w:rFonts w:cs="Times New Roman"/>
          <w:sz w:val="36"/>
        </w:rPr>
      </w:pPr>
    </w:p>
    <w:p w:rsidR="0045198E" w:rsidRDefault="0045198E" w:rsidP="0045198E">
      <w:pPr>
        <w:rPr>
          <w:rFonts w:cs="Times New Roman"/>
          <w:sz w:val="36"/>
        </w:rPr>
      </w:pPr>
    </w:p>
    <w:p w:rsidR="0045198E" w:rsidRDefault="0045198E" w:rsidP="0045198E">
      <w:pPr>
        <w:rPr>
          <w:rFonts w:cs="Times New Roman"/>
          <w:sz w:val="36"/>
        </w:rPr>
      </w:pPr>
    </w:p>
    <w:p w:rsidR="0045198E" w:rsidRDefault="0045198E" w:rsidP="0045198E">
      <w:pPr>
        <w:rPr>
          <w:rFonts w:cs="Times New Roman"/>
          <w:sz w:val="36"/>
        </w:rPr>
      </w:pPr>
    </w:p>
    <w:p w:rsidR="0045198E" w:rsidRDefault="0045198E" w:rsidP="0045198E">
      <w:pPr>
        <w:jc w:val="center"/>
        <w:rPr>
          <w:rFonts w:cs="Times New Roman"/>
          <w:sz w:val="36"/>
        </w:rPr>
      </w:pPr>
    </w:p>
    <w:p w:rsidR="0045198E" w:rsidRDefault="0045198E" w:rsidP="0045198E">
      <w:pPr>
        <w:jc w:val="center"/>
        <w:rPr>
          <w:rFonts w:cs="Times New Roman"/>
          <w:sz w:val="36"/>
        </w:rPr>
      </w:pPr>
    </w:p>
    <w:p w:rsidR="0045198E" w:rsidRDefault="0045198E" w:rsidP="0045198E">
      <w:pPr>
        <w:jc w:val="center"/>
        <w:rPr>
          <w:rFonts w:cs="Times New Roman"/>
          <w:sz w:val="36"/>
        </w:rPr>
      </w:pPr>
    </w:p>
    <w:p w:rsidR="0045198E" w:rsidRDefault="0045198E" w:rsidP="0045198E">
      <w:pPr>
        <w:jc w:val="center"/>
        <w:rPr>
          <w:rFonts w:cs="Times New Roman"/>
          <w:sz w:val="36"/>
        </w:rPr>
      </w:pPr>
    </w:p>
    <w:p w:rsidR="0045198E" w:rsidRDefault="0045198E" w:rsidP="0045198E">
      <w:pPr>
        <w:jc w:val="center"/>
        <w:rPr>
          <w:rFonts w:cs="Times New Roman"/>
          <w:sz w:val="44"/>
        </w:rPr>
      </w:pPr>
      <w:r>
        <w:rPr>
          <w:rFonts w:cs="Times New Roman"/>
          <w:sz w:val="44"/>
        </w:rPr>
        <w:t>2010 г</w:t>
      </w:r>
    </w:p>
    <w:p w:rsidR="0045198E" w:rsidRPr="00CF5A63" w:rsidRDefault="0045198E" w:rsidP="0045198E">
      <w:pPr>
        <w:rPr>
          <w:rFonts w:cs="Times New Roman"/>
        </w:rPr>
      </w:pPr>
      <w:r w:rsidRPr="00CF5A63">
        <w:rPr>
          <w:rFonts w:cs="Times New Roman"/>
        </w:rPr>
        <w:lastRenderedPageBreak/>
        <w:t xml:space="preserve">Слово проект в последнее время приходится слышать все чаще: почти </w:t>
      </w:r>
      <w:r w:rsidR="000F0115" w:rsidRPr="00CF5A63">
        <w:rPr>
          <w:rFonts w:cs="Times New Roman"/>
        </w:rPr>
        <w:t xml:space="preserve"> каждый день нам представляют новые проекты на телевидении, медицине, организации разных сторон жизни и быта. Этот процесс отдельные исследователи склонны расценивать как проявление « общей проектизации знания, культуры и производства», как характерный признак современной культуры.</w:t>
      </w:r>
    </w:p>
    <w:p w:rsidR="00BB43D1" w:rsidRPr="00CF5A63" w:rsidRDefault="00BB43D1" w:rsidP="0045198E">
      <w:pPr>
        <w:rPr>
          <w:rFonts w:cs="Times New Roman"/>
        </w:rPr>
      </w:pPr>
      <w:r w:rsidRPr="00CF5A63">
        <w:rPr>
          <w:rFonts w:cs="Times New Roman"/>
        </w:rPr>
        <w:t>Что касается школы и образования, то понятие «проектная деятельность» наиболее активно внедряется с 90х годов в научно-практический обиход образовательной деятельности.</w:t>
      </w:r>
    </w:p>
    <w:p w:rsidR="00BB43D1" w:rsidRPr="00CF5A63" w:rsidRDefault="00BB43D1" w:rsidP="0045198E">
      <w:pPr>
        <w:rPr>
          <w:rFonts w:cs="Times New Roman"/>
        </w:rPr>
      </w:pPr>
      <w:r w:rsidRPr="00CF5A63">
        <w:rPr>
          <w:rFonts w:cs="Times New Roman"/>
        </w:rPr>
        <w:t>Сегодня уже никого не приходится убеждать в важности и необходимости методов проектов. Главная идея метода проекто</w:t>
      </w:r>
      <w:proofErr w:type="gramStart"/>
      <w:r w:rsidRPr="00CF5A63">
        <w:rPr>
          <w:rFonts w:cs="Times New Roman"/>
        </w:rPr>
        <w:t>в-</w:t>
      </w:r>
      <w:proofErr w:type="gramEnd"/>
      <w:r w:rsidRPr="00CF5A63">
        <w:rPr>
          <w:rFonts w:cs="Times New Roman"/>
        </w:rPr>
        <w:t xml:space="preserve"> направленность учебно- познавательной деятельности школьников на результат ,который получается при решении практической или  теоретической, но обязательно личностно значимой и  социально детерминированной проблемы.</w:t>
      </w:r>
      <w:r w:rsidR="00072808" w:rsidRPr="00CF5A63">
        <w:rPr>
          <w:rFonts w:cs="Times New Roman"/>
        </w:rPr>
        <w:t xml:space="preserve"> Этот результат называется проект, что в переводе означает, план.</w:t>
      </w:r>
    </w:p>
    <w:p w:rsidR="00004320" w:rsidRPr="00CF5A63" w:rsidRDefault="00072808" w:rsidP="0045198E">
      <w:pPr>
        <w:rPr>
          <w:rFonts w:cs="Times New Roman"/>
        </w:rPr>
      </w:pPr>
      <w:r w:rsidRPr="00CF5A63">
        <w:rPr>
          <w:rFonts w:cs="Times New Roman"/>
        </w:rPr>
        <w:t>Проектная деятельность обучающихся – это совместная учебн</w:t>
      </w:r>
      <w:proofErr w:type="gramStart"/>
      <w:r w:rsidRPr="00CF5A63">
        <w:rPr>
          <w:rFonts w:cs="Times New Roman"/>
        </w:rPr>
        <w:t>о-</w:t>
      </w:r>
      <w:proofErr w:type="gramEnd"/>
      <w:r w:rsidRPr="00CF5A63">
        <w:rPr>
          <w:rFonts w:cs="Times New Roman"/>
        </w:rPr>
        <w:t xml:space="preserve"> познавательная деятельность, игровая или творческая, имеющая общую цель, согласованные методы, способы деятельности, направленная на достижение общего результата.</w:t>
      </w:r>
      <w:r w:rsidR="00004320" w:rsidRPr="00CF5A63">
        <w:rPr>
          <w:rFonts w:cs="Times New Roman"/>
        </w:rPr>
        <w:t xml:space="preserve"> Непременным условием проектной деятельности является наличие заранее выработанных представлений о её конечном продукте и, как следствие этого, об этапах проектирования и реализации проекта, включая его осмысление и рефлексию результатов деятельности.</w:t>
      </w:r>
    </w:p>
    <w:p w:rsidR="00072808" w:rsidRPr="00CF5A63" w:rsidRDefault="00004320" w:rsidP="0045198E">
      <w:pPr>
        <w:rPr>
          <w:rFonts w:cs="Times New Roman"/>
        </w:rPr>
      </w:pPr>
      <w:r w:rsidRPr="00CF5A63">
        <w:rPr>
          <w:rFonts w:cs="Times New Roman"/>
        </w:rPr>
        <w:t>Возможности метода проектов для развития личности и социализации школьников выявляется через анализ структуры деятельности учителя  и школьника, которая существенно отличается от структуры их деятельности при традиционной организации обучения.</w:t>
      </w:r>
    </w:p>
    <w:p w:rsidR="00004320" w:rsidRPr="00CF5A63" w:rsidRDefault="00004320" w:rsidP="00004320">
      <w:pPr>
        <w:jc w:val="center"/>
        <w:rPr>
          <w:rFonts w:cs="Times New Roman"/>
        </w:rPr>
      </w:pPr>
      <w:r w:rsidRPr="00CF5A63">
        <w:rPr>
          <w:rFonts w:cs="Times New Roman"/>
        </w:rPr>
        <w:t>Структура деятельности учителя и  ученика</w:t>
      </w:r>
    </w:p>
    <w:p w:rsidR="00004320" w:rsidRPr="00CF5A63" w:rsidRDefault="00004320" w:rsidP="00004320">
      <w:pPr>
        <w:jc w:val="center"/>
        <w:rPr>
          <w:rFonts w:cs="Times New Roman"/>
        </w:rPr>
      </w:pPr>
      <w:r w:rsidRPr="00CF5A63">
        <w:rPr>
          <w:rFonts w:cs="Times New Roman"/>
        </w:rPr>
        <w:t>При использовании метода проектов</w:t>
      </w:r>
    </w:p>
    <w:p w:rsidR="00EB0D62" w:rsidRPr="00CF5A63" w:rsidRDefault="00EB0D62" w:rsidP="00EB0D62">
      <w:pPr>
        <w:rPr>
          <w:rFonts w:cs="Times New Roman"/>
        </w:rPr>
      </w:pPr>
      <w:r w:rsidRPr="00CF5A63">
        <w:rPr>
          <w:rFonts w:cs="Times New Roman"/>
        </w:rPr>
        <w:t xml:space="preserve">              Ученик                                                                                   Учитель      </w:t>
      </w:r>
    </w:p>
    <w:p w:rsidR="00EB0D62" w:rsidRPr="00CF5A63" w:rsidRDefault="00EB0D62" w:rsidP="00EB0D62">
      <w:pPr>
        <w:rPr>
          <w:rFonts w:cs="Times New Roman"/>
        </w:rPr>
      </w:pPr>
      <w:r w:rsidRPr="00CF5A63">
        <w:rPr>
          <w:rFonts w:cs="Times New Roman"/>
        </w:rPr>
        <w:t>-определяет цель деятельности                        - помогает определить цель  деятельности</w:t>
      </w:r>
    </w:p>
    <w:p w:rsidR="00EB0D62" w:rsidRPr="00CF5A63" w:rsidRDefault="00EB0D62" w:rsidP="00EB0D62">
      <w:pPr>
        <w:rPr>
          <w:rFonts w:cs="Times New Roman"/>
        </w:rPr>
      </w:pPr>
      <w:r w:rsidRPr="00CF5A63">
        <w:rPr>
          <w:rFonts w:cs="Times New Roman"/>
        </w:rPr>
        <w:t xml:space="preserve">- открывает новые знания                                   - рекомендует источники получения  </w:t>
      </w:r>
    </w:p>
    <w:p w:rsidR="00EB0D62" w:rsidRPr="00CF5A63" w:rsidRDefault="00EB0D62" w:rsidP="00EB0D62">
      <w:pPr>
        <w:rPr>
          <w:rFonts w:cs="Times New Roman"/>
        </w:rPr>
      </w:pPr>
      <w:r w:rsidRPr="00CF5A63">
        <w:rPr>
          <w:rFonts w:cs="Times New Roman"/>
        </w:rPr>
        <w:t xml:space="preserve">                                                                                        Информации</w:t>
      </w:r>
    </w:p>
    <w:p w:rsidR="00EB0D62" w:rsidRPr="00CF5A63" w:rsidRDefault="00EB0D62" w:rsidP="00EB0D62">
      <w:pPr>
        <w:rPr>
          <w:rFonts w:cs="Times New Roman"/>
        </w:rPr>
      </w:pPr>
      <w:r w:rsidRPr="00CF5A63">
        <w:rPr>
          <w:rFonts w:cs="Times New Roman"/>
        </w:rPr>
        <w:t>- экспериментирует                                               - раскрывает возможные формы работы</w:t>
      </w:r>
    </w:p>
    <w:p w:rsidR="00CB6BA3" w:rsidRPr="00CF5A63" w:rsidRDefault="00EB0D62" w:rsidP="00EB0D62">
      <w:pPr>
        <w:rPr>
          <w:rFonts w:cs="Times New Roman"/>
        </w:rPr>
      </w:pPr>
      <w:r w:rsidRPr="00CF5A63">
        <w:rPr>
          <w:rFonts w:cs="Times New Roman"/>
        </w:rPr>
        <w:t xml:space="preserve">- выбирает пути решения                                     - содействует прогнозированию </w:t>
      </w:r>
      <w:r w:rsidR="00CB6BA3" w:rsidRPr="00CF5A63">
        <w:rPr>
          <w:rFonts w:cs="Times New Roman"/>
        </w:rPr>
        <w:t>результатов</w:t>
      </w:r>
    </w:p>
    <w:p w:rsidR="00CB6BA3" w:rsidRPr="00CF5A63" w:rsidRDefault="00CB6BA3" w:rsidP="00EB0D62">
      <w:pPr>
        <w:rPr>
          <w:rFonts w:cs="Times New Roman"/>
        </w:rPr>
      </w:pPr>
      <w:r w:rsidRPr="00CF5A63">
        <w:rPr>
          <w:rFonts w:cs="Times New Roman"/>
        </w:rPr>
        <w:t>-</w:t>
      </w:r>
      <w:proofErr w:type="gramStart"/>
      <w:r w:rsidRPr="00CF5A63">
        <w:rPr>
          <w:rFonts w:cs="Times New Roman"/>
        </w:rPr>
        <w:t>активен</w:t>
      </w:r>
      <w:proofErr w:type="gramEnd"/>
      <w:r w:rsidRPr="00CF5A63">
        <w:rPr>
          <w:rFonts w:cs="Times New Roman"/>
        </w:rPr>
        <w:t xml:space="preserve">                                                                     - создаёт условия для активности учащихся</w:t>
      </w:r>
    </w:p>
    <w:p w:rsidR="00CB6BA3" w:rsidRPr="00CF5A63" w:rsidRDefault="00CB6BA3" w:rsidP="00EB0D62">
      <w:pPr>
        <w:rPr>
          <w:rFonts w:cs="Times New Roman"/>
        </w:rPr>
      </w:pPr>
      <w:r w:rsidRPr="00CF5A63">
        <w:rPr>
          <w:rFonts w:cs="Times New Roman"/>
        </w:rPr>
        <w:t xml:space="preserve">- субъект обучения                                                 - партнер ученика    </w:t>
      </w:r>
    </w:p>
    <w:p w:rsidR="00CB6BA3" w:rsidRPr="00CF5A63" w:rsidRDefault="00CB6BA3" w:rsidP="00EB0D62">
      <w:pPr>
        <w:rPr>
          <w:rFonts w:cs="Times New Roman"/>
        </w:rPr>
      </w:pPr>
      <w:r w:rsidRPr="00CF5A63">
        <w:rPr>
          <w:rFonts w:cs="Times New Roman"/>
        </w:rPr>
        <w:t>- несет ответственность за свою</w:t>
      </w:r>
      <w:r w:rsidR="00EB0D62" w:rsidRPr="00CF5A63">
        <w:rPr>
          <w:rFonts w:cs="Times New Roman"/>
        </w:rPr>
        <w:t xml:space="preserve">  </w:t>
      </w:r>
      <w:r w:rsidRPr="00CF5A63">
        <w:rPr>
          <w:rFonts w:cs="Times New Roman"/>
        </w:rPr>
        <w:t xml:space="preserve">                        - помогает оценить полученный результат,</w:t>
      </w:r>
    </w:p>
    <w:p w:rsidR="00CB6BA3" w:rsidRPr="00CF5A63" w:rsidRDefault="00CB6BA3" w:rsidP="00EB0D62">
      <w:pPr>
        <w:rPr>
          <w:rFonts w:cs="Times New Roman"/>
        </w:rPr>
      </w:pPr>
      <w:r w:rsidRPr="00CF5A63">
        <w:rPr>
          <w:rFonts w:cs="Times New Roman"/>
        </w:rPr>
        <w:t xml:space="preserve"> деятельность                                                              выявить недостатки</w:t>
      </w:r>
    </w:p>
    <w:p w:rsidR="00CB6BA3" w:rsidRPr="00CF5A63" w:rsidRDefault="00CB6BA3" w:rsidP="00EB0D62">
      <w:pPr>
        <w:rPr>
          <w:rFonts w:cs="Times New Roman"/>
        </w:rPr>
      </w:pPr>
      <w:r w:rsidRPr="00CF5A63">
        <w:rPr>
          <w:rFonts w:cs="Times New Roman"/>
        </w:rPr>
        <w:t xml:space="preserve">При организации проектной деятельности в начальной школе необходимо учитывать возрастные и </w:t>
      </w:r>
      <w:r w:rsidR="00CF5A63" w:rsidRPr="00CF5A63">
        <w:rPr>
          <w:rFonts w:cs="Times New Roman"/>
        </w:rPr>
        <w:t>психолого-физиологические особенности младших школьников.</w:t>
      </w:r>
    </w:p>
    <w:p w:rsidR="00CF5A63" w:rsidRDefault="00CF5A63" w:rsidP="00EB0D62">
      <w:pPr>
        <w:rPr>
          <w:rFonts w:cs="Times New Roman"/>
        </w:rPr>
      </w:pPr>
      <w:r w:rsidRPr="00CF5A63">
        <w:rPr>
          <w:rFonts w:cs="Times New Roman"/>
        </w:rPr>
        <w:lastRenderedPageBreak/>
        <w:t>Темы детских проектов лучше выбирать из содержания учебных предметов или близких к ним областей.</w:t>
      </w:r>
      <w:r w:rsidR="009F1EFC">
        <w:rPr>
          <w:rFonts w:cs="Times New Roman"/>
        </w:rPr>
        <w:t xml:space="preserve"> Дело в том,  что для проекта требуется личностно значимая  и социально детерминированная проблема. Знакомая младшим школьникам и значимая для них.</w:t>
      </w:r>
    </w:p>
    <w:p w:rsidR="009F1EFC" w:rsidRDefault="009F1EFC" w:rsidP="00EB0D62">
      <w:pPr>
        <w:rPr>
          <w:rFonts w:cs="Times New Roman"/>
        </w:rPr>
      </w:pPr>
      <w:r>
        <w:rPr>
          <w:rFonts w:cs="Times New Roman"/>
        </w:rPr>
        <w:t>Проблема проекта или исследования, обеспечивающая мотивацию включения школьников в самостоятельную работу, должна быть в области познавательных интересов учащихся и находиться в зоне их ближайшего развития.</w:t>
      </w:r>
    </w:p>
    <w:p w:rsidR="009F1EFC" w:rsidRDefault="009F1EFC" w:rsidP="00EB0D62">
      <w:pPr>
        <w:rPr>
          <w:rFonts w:cs="Times New Roman"/>
        </w:rPr>
      </w:pPr>
      <w:r>
        <w:rPr>
          <w:rFonts w:cs="Times New Roman"/>
        </w:rPr>
        <w:t>Длительность выполнения проекта целесообразно ограничить1-2 уроками или 1-2 неделями в режиме урочн</w:t>
      </w:r>
      <w:proofErr w:type="gramStart"/>
      <w:r>
        <w:rPr>
          <w:rFonts w:cs="Times New Roman"/>
        </w:rPr>
        <w:t>о-</w:t>
      </w:r>
      <w:proofErr w:type="gramEnd"/>
      <w:r>
        <w:rPr>
          <w:rFonts w:cs="Times New Roman"/>
        </w:rPr>
        <w:t xml:space="preserve"> внеурочных занятий.</w:t>
      </w:r>
    </w:p>
    <w:p w:rsidR="009F1EFC" w:rsidRDefault="009F1EFC" w:rsidP="00EB0D62">
      <w:pPr>
        <w:rPr>
          <w:rFonts w:cs="Times New Roman"/>
        </w:rPr>
      </w:pPr>
      <w:r>
        <w:rPr>
          <w:rFonts w:cs="Times New Roman"/>
        </w:rPr>
        <w:t xml:space="preserve">Целесообразно в </w:t>
      </w:r>
      <w:r w:rsidR="00A01138">
        <w:rPr>
          <w:rFonts w:cs="Times New Roman"/>
        </w:rPr>
        <w:t>процессе</w:t>
      </w:r>
      <w:r>
        <w:rPr>
          <w:rFonts w:cs="Times New Roman"/>
        </w:rPr>
        <w:t xml:space="preserve"> работы над проектом проводить с младшими  школьниками экскурсии</w:t>
      </w:r>
      <w:r w:rsidR="00A01138">
        <w:rPr>
          <w:rFonts w:cs="Times New Roman"/>
        </w:rPr>
        <w:t>, п</w:t>
      </w:r>
      <w:r>
        <w:rPr>
          <w:rFonts w:cs="Times New Roman"/>
        </w:rPr>
        <w:t>рогулки-наблюдения, социальные акции</w:t>
      </w:r>
      <w:r w:rsidR="00A01138">
        <w:rPr>
          <w:rFonts w:cs="Times New Roman"/>
        </w:rPr>
        <w:t>. В этом контексте представляют интерес опросы, интервьюирование учениками отдельных лиц, для которых предназначен детский проект.</w:t>
      </w:r>
    </w:p>
    <w:p w:rsidR="00A01138" w:rsidRDefault="00A01138" w:rsidP="00EB0D62">
      <w:pPr>
        <w:rPr>
          <w:rFonts w:cs="Times New Roman"/>
        </w:rPr>
      </w:pPr>
      <w:r>
        <w:rPr>
          <w:rFonts w:cs="Times New Roman"/>
        </w:rPr>
        <w:t>Особого внимания в начальной школе требует завершающий этап проектной деятельност</w:t>
      </w:r>
      <w:proofErr w:type="gramStart"/>
      <w:r>
        <w:rPr>
          <w:rFonts w:cs="Times New Roman"/>
        </w:rPr>
        <w:t>и-</w:t>
      </w:r>
      <w:proofErr w:type="gramEnd"/>
      <w:r>
        <w:rPr>
          <w:rFonts w:cs="Times New Roman"/>
        </w:rPr>
        <w:t xml:space="preserve">  презентация ( защита ) проекта. </w:t>
      </w:r>
    </w:p>
    <w:p w:rsidR="00A01138" w:rsidRDefault="00A01138" w:rsidP="00EB0D62">
      <w:pPr>
        <w:rPr>
          <w:rFonts w:cs="Times New Roman"/>
        </w:rPr>
      </w:pPr>
      <w:r>
        <w:rPr>
          <w:rFonts w:cs="Times New Roman"/>
        </w:rPr>
        <w:t>Помогите ученикам подготовить прое</w:t>
      </w:r>
      <w:proofErr w:type="gramStart"/>
      <w:r>
        <w:rPr>
          <w:rFonts w:cs="Times New Roman"/>
        </w:rPr>
        <w:t>кт к пр</w:t>
      </w:r>
      <w:proofErr w:type="gramEnd"/>
      <w:r>
        <w:rPr>
          <w:rFonts w:cs="Times New Roman"/>
        </w:rPr>
        <w:t>езентации. Презентация проект</w:t>
      </w:r>
      <w:proofErr w:type="gramStart"/>
      <w:r>
        <w:rPr>
          <w:rFonts w:cs="Times New Roman"/>
        </w:rPr>
        <w:t>а-</w:t>
      </w:r>
      <w:proofErr w:type="gramEnd"/>
      <w:r>
        <w:rPr>
          <w:rFonts w:cs="Times New Roman"/>
        </w:rPr>
        <w:t xml:space="preserve"> завершающий этап его выполнения, когда учащиеся докладывают о проделанной  ими работе. Как правило, защита проектов осуществляется  в форме выставки изделий, которые они создали.</w:t>
      </w:r>
    </w:p>
    <w:p w:rsidR="00231A82" w:rsidRDefault="00A01138" w:rsidP="00EB0D62">
      <w:pPr>
        <w:rPr>
          <w:rFonts w:cs="Times New Roman"/>
        </w:rPr>
      </w:pPr>
      <w:r>
        <w:rPr>
          <w:rFonts w:cs="Times New Roman"/>
        </w:rPr>
        <w:t>Весьма важный вопрос- оценка выполненных проектов, которая должна носить стимулирующий хара</w:t>
      </w:r>
      <w:r w:rsidR="00231A82">
        <w:rPr>
          <w:rFonts w:cs="Times New Roman"/>
        </w:rPr>
        <w:t>ктер. В начальной школе должен быть поощрен каждый ученик, участвовавший  в выполнении проекта, это могут быть дипломы, грамоты, памятные подарки</w:t>
      </w:r>
    </w:p>
    <w:p w:rsidR="00A01138" w:rsidRDefault="00231A82" w:rsidP="00EB0D62">
      <w:pPr>
        <w:rPr>
          <w:rFonts w:cs="Times New Roman"/>
        </w:rPr>
      </w:pPr>
      <w:r>
        <w:rPr>
          <w:rFonts w:cs="Times New Roman"/>
        </w:rPr>
        <w:t>Сегодня одной из важнейших задач общего образования является достижение такого уровня образованности учащихся, который был бы достаточен для самостоятельного, творческого решения мировоззренческих проблем творческого или  прикладного характера. При этом овладение методом проектной деятельности ученые относят к сущностным характеристикам высокого уровня образованности современн</w:t>
      </w:r>
      <w:r w:rsidR="0079295F">
        <w:rPr>
          <w:rFonts w:cs="Times New Roman"/>
        </w:rPr>
        <w:t>ых учащихся.</w:t>
      </w:r>
    </w:p>
    <w:p w:rsidR="0079295F" w:rsidRDefault="0079295F" w:rsidP="00EB0D62">
      <w:pPr>
        <w:rPr>
          <w:rFonts w:cs="Times New Roman"/>
        </w:rPr>
      </w:pPr>
      <w:r>
        <w:rPr>
          <w:rFonts w:cs="Times New Roman"/>
        </w:rPr>
        <w:t>Проектный мето</w:t>
      </w:r>
      <w:proofErr w:type="gramStart"/>
      <w:r>
        <w:rPr>
          <w:rFonts w:cs="Times New Roman"/>
        </w:rPr>
        <w:t>д-</w:t>
      </w:r>
      <w:proofErr w:type="gramEnd"/>
      <w:r>
        <w:rPr>
          <w:rFonts w:cs="Times New Roman"/>
        </w:rPr>
        <w:t xml:space="preserve"> один из способов реализации детских знаний наглядным способом.</w:t>
      </w:r>
    </w:p>
    <w:p w:rsidR="0079295F" w:rsidRDefault="0079295F" w:rsidP="00EB0D62">
      <w:pPr>
        <w:rPr>
          <w:rFonts w:cs="Times New Roman"/>
        </w:rPr>
      </w:pPr>
      <w:r>
        <w:rPr>
          <w:rFonts w:cs="Times New Roman"/>
        </w:rPr>
        <w:t xml:space="preserve">Особенно актуален этот метод при решении задач формирования основ экологического сознания учащихся. В процессе проектной деятельности учащиеся получают возможность самостоятельно определить ту область экологического знания, которая им  интересна, близка и которую они хотели бы расширить. Они учатся проводить доступные их возрасту опыты, практические работы и другие исследования экологического характера; на основе полученных результатов делают выводы и обобщения, которые являются фактически их научными </w:t>
      </w:r>
      <w:r w:rsidR="00C6118B">
        <w:rPr>
          <w:rFonts w:cs="Times New Roman"/>
        </w:rPr>
        <w:t>открытиями</w:t>
      </w:r>
      <w:r>
        <w:rPr>
          <w:rFonts w:cs="Times New Roman"/>
        </w:rPr>
        <w:t>.</w:t>
      </w:r>
    </w:p>
    <w:p w:rsidR="00C6118B" w:rsidRDefault="00C6118B" w:rsidP="00EB0D62">
      <w:pPr>
        <w:rPr>
          <w:rFonts w:cs="Times New Roman"/>
        </w:rPr>
      </w:pPr>
      <w:r>
        <w:rPr>
          <w:rFonts w:cs="Times New Roman"/>
        </w:rPr>
        <w:t>Всё это способствует формированию экологического сознания, выработке экологических отношений и стремлению к экологической деятельности.</w:t>
      </w:r>
    </w:p>
    <w:p w:rsidR="00C6118B" w:rsidRDefault="00C6118B" w:rsidP="00EB0D62">
      <w:pPr>
        <w:rPr>
          <w:rFonts w:cs="Times New Roman"/>
        </w:rPr>
      </w:pPr>
      <w:r>
        <w:rPr>
          <w:rFonts w:cs="Times New Roman"/>
        </w:rPr>
        <w:t>В качестве примера предлагаем проект « Вода в моем доме и природе». Цель проекта: осознание важности чистой воды в жизни человека и природы.</w:t>
      </w:r>
    </w:p>
    <w:p w:rsidR="00C6118B" w:rsidRPr="00CF5A63" w:rsidRDefault="00C6118B" w:rsidP="00EB0D62">
      <w:pPr>
        <w:rPr>
          <w:rFonts w:cs="Times New Roman"/>
        </w:rPr>
      </w:pPr>
    </w:p>
    <w:p w:rsidR="00CB6BA3" w:rsidRPr="00CF5A63" w:rsidRDefault="00CB6BA3" w:rsidP="00EB0D62">
      <w:pPr>
        <w:rPr>
          <w:rFonts w:cs="Times New Roman"/>
        </w:rPr>
      </w:pPr>
    </w:p>
    <w:p w:rsidR="00EB0D62" w:rsidRPr="00CF5A63" w:rsidRDefault="00B37303" w:rsidP="00EB0D62">
      <w:pPr>
        <w:rPr>
          <w:rFonts w:cs="Times New Roman"/>
        </w:rPr>
      </w:pPr>
      <w:r>
        <w:rPr>
          <w:rFonts w:cs="Times New Roman"/>
        </w:rPr>
        <w:t xml:space="preserve"> </w:t>
      </w:r>
      <w:r w:rsidR="00EB0D62" w:rsidRPr="00CF5A63">
        <w:rPr>
          <w:rFonts w:cs="Times New Roman"/>
        </w:rPr>
        <w:t xml:space="preserve">                                                       </w:t>
      </w:r>
    </w:p>
    <w:sectPr w:rsidR="00EB0D62" w:rsidRPr="00CF5A63" w:rsidSect="00426F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5198E"/>
    <w:rsid w:val="00004320"/>
    <w:rsid w:val="0004767C"/>
    <w:rsid w:val="00072808"/>
    <w:rsid w:val="000F0115"/>
    <w:rsid w:val="00231A82"/>
    <w:rsid w:val="00426F9A"/>
    <w:rsid w:val="0045198E"/>
    <w:rsid w:val="006D5E08"/>
    <w:rsid w:val="0079295F"/>
    <w:rsid w:val="009F1EFC"/>
    <w:rsid w:val="00A01138"/>
    <w:rsid w:val="00B37303"/>
    <w:rsid w:val="00BB43D1"/>
    <w:rsid w:val="00C6118B"/>
    <w:rsid w:val="00CB6BA3"/>
    <w:rsid w:val="00CF5A63"/>
    <w:rsid w:val="00EB0D62"/>
    <w:rsid w:val="00F1606B"/>
    <w:rsid w:val="00F70E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F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F4380-117D-453C-A149-4E8CA0F48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Pages>
  <Words>864</Words>
  <Characters>4925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Comp 1</cp:lastModifiedBy>
  <cp:revision>7</cp:revision>
  <dcterms:created xsi:type="dcterms:W3CDTF">2011-02-21T16:31:00Z</dcterms:created>
  <dcterms:modified xsi:type="dcterms:W3CDTF">2011-03-02T12:44:00Z</dcterms:modified>
</cp:coreProperties>
</file>